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spacing w:after="0" w:line="240" w:lineRule="auto"/>
        <w:ind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4"/>
        </w:rPr>
        <w:t>Информация об итогах проведения предв</w:t>
      </w:r>
      <w:r>
        <w:rPr>
          <w:rFonts w:ascii="Times New Roman" w:hAnsi="Times New Roman"/>
          <w:b w:val="1"/>
          <w:i w:val="0"/>
          <w:sz w:val="24"/>
        </w:rPr>
        <w:t xml:space="preserve">арительной оценки проектов по созданию и (или) развитию </w:t>
      </w:r>
      <w:r>
        <w:rPr>
          <w:rFonts w:ascii="Times New Roman" w:hAnsi="Times New Roman"/>
          <w:b w:val="1"/>
          <w:i w:val="0"/>
          <w:sz w:val="24"/>
        </w:rPr>
        <w:t>бизнес-парков</w:t>
      </w:r>
      <w:r>
        <w:rPr>
          <w:rFonts w:ascii="Times New Roman" w:hAnsi="Times New Roman"/>
          <w:b w:val="1"/>
          <w:i w:val="0"/>
          <w:sz w:val="24"/>
        </w:rPr>
        <w:t xml:space="preserve">, реализуемых управляющими компаниями, на территории Республики Мордовия </w:t>
      </w:r>
    </w:p>
    <w:p w14:paraId="02000000">
      <w:pPr>
        <w:widowControl w:val="1"/>
        <w:spacing w:after="0" w:line="240" w:lineRule="auto"/>
        <w:ind/>
        <w:jc w:val="center"/>
        <w:outlineLvl w:val="0"/>
        <w:rPr>
          <w:rFonts w:ascii="Times New Roman" w:hAnsi="Times New Roman"/>
          <w:b w:val="1"/>
          <w:i w:val="0"/>
          <w:sz w:val="24"/>
        </w:rPr>
      </w:pPr>
    </w:p>
    <w:p w14:paraId="03000000">
      <w:pPr>
        <w:widowControl w:val="1"/>
        <w:spacing w:after="0" w:line="240" w:lineRule="auto"/>
        <w:ind/>
        <w:jc w:val="center"/>
        <w:outlineLvl w:val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в соответствии с постановлением Правительства Республики Мордовия от 16 января 2025 года № 5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«</w:t>
      </w:r>
      <w:r>
        <w:rPr>
          <w:rFonts w:ascii="Times New Roman" w:hAnsi="Times New Roman"/>
          <w:b w:val="1"/>
          <w:sz w:val="24"/>
        </w:rPr>
        <w:t>Об утверждении Порядка проведения предварительной оценки проектов по созданию и (или) развитию бизнес-парков, реализуемых управляющими компаниями на территории Республики Мордовия</w:t>
      </w:r>
      <w:r>
        <w:rPr>
          <w:rFonts w:ascii="Times New Roman" w:hAnsi="Times New Roman"/>
          <w:b w:val="1"/>
          <w:sz w:val="24"/>
        </w:rPr>
        <w:t>»,</w:t>
      </w:r>
      <w:r>
        <w:rPr>
          <w:rFonts w:ascii="Times New Roman" w:hAnsi="Times New Roman"/>
          <w:b w:val="1"/>
          <w:sz w:val="24"/>
        </w:rPr>
        <w:t xml:space="preserve"> принимаются заявки на проведение предварительной оценки проектов по созданию и (или) развитию бизнес-парков, реализуемых управляющими компаниями на территории Республики Мордовия</w:t>
      </w:r>
    </w:p>
    <w:p w14:paraId="04000000">
      <w:pPr>
        <w:widowControl w:val="1"/>
        <w:spacing w:after="0" w:line="240" w:lineRule="auto"/>
        <w:ind/>
        <w:rPr>
          <w:rFonts w:ascii="Times New Roman" w:hAnsi="Times New Roman"/>
          <w:sz w:val="24"/>
        </w:rPr>
      </w:pPr>
    </w:p>
    <w:p w14:paraId="05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06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7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МИНИСТЕРСТВО ЭКОНОМИКИ, ТОРГОВЛИ И ПРЕДПРИНИМАТЕЛЬСТВА РЕСПУБЛИКИ МОРДОВИЯ ИЗВЕЩАЕТ:</w:t>
      </w:r>
    </w:p>
    <w:p w14:paraId="08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09000000">
      <w:pPr>
        <w:widowControl w:val="1"/>
        <w:spacing w:after="0" w:line="240" w:lineRule="auto"/>
        <w:ind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22 января 2025 года</w:t>
      </w:r>
      <w:r>
        <w:rPr>
          <w:rFonts w:ascii="Times New Roman" w:hAnsi="Times New Roman"/>
          <w:sz w:val="24"/>
        </w:rPr>
        <w:t xml:space="preserve"> состоялось заседание рабочей группы </w:t>
      </w:r>
      <w:r>
        <w:rPr>
          <w:rFonts w:ascii="Times New Roman" w:hAnsi="Times New Roman"/>
          <w:b w:val="0"/>
          <w:sz w:val="24"/>
        </w:rPr>
        <w:t>по предварительной оценке проектов по созданию и (или) развитию бизнес-парков, реализуемых управляющими компаниями на территории Республики Мордовия.</w:t>
      </w:r>
    </w:p>
    <w:p w14:paraId="0A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0B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рамках предварительной оценки проектов, проводимой</w:t>
      </w:r>
      <w:bookmarkStart w:id="1" w:name="_GoBack"/>
      <w:bookmarkEnd w:id="1"/>
      <w:r>
        <w:rPr>
          <w:rFonts w:ascii="Times New Roman" w:hAnsi="Times New Roman"/>
          <w:b w:val="0"/>
          <w:sz w:val="24"/>
        </w:rPr>
        <w:t xml:space="preserve"> в соответствии с постановлением Правительства Республики Мордовия от 16 января 2025 года № 5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«</w:t>
      </w:r>
      <w:r>
        <w:rPr>
          <w:rFonts w:ascii="Times New Roman" w:hAnsi="Times New Roman"/>
          <w:b w:val="0"/>
          <w:sz w:val="24"/>
        </w:rPr>
        <w:t>Об утверждении Порядка проведения предварительной оценки проектов по созданию и (или) развитию бизнес-парков, реализуемых управляющими компаниями на территории Республики Мордовия</w:t>
      </w:r>
      <w:r>
        <w:rPr>
          <w:rFonts w:ascii="Times New Roman" w:hAnsi="Times New Roman"/>
          <w:b w:val="0"/>
          <w:sz w:val="24"/>
        </w:rPr>
        <w:t xml:space="preserve">» </w:t>
      </w:r>
      <w:r>
        <w:rPr>
          <w:rFonts w:ascii="Times New Roman" w:hAnsi="Times New Roman"/>
          <w:b w:val="0"/>
          <w:sz w:val="24"/>
        </w:rPr>
        <w:t>(далее - Порядок)</w:t>
      </w:r>
      <w:r>
        <w:rPr>
          <w:rFonts w:ascii="Times New Roman" w:hAnsi="Times New Roman"/>
          <w:b w:val="0"/>
          <w:sz w:val="24"/>
        </w:rPr>
        <w:t xml:space="preserve">, </w:t>
      </w:r>
      <w:r>
        <w:rPr>
          <w:rFonts w:ascii="Times New Roman" w:hAnsi="Times New Roman"/>
          <w:b w:val="0"/>
          <w:sz w:val="24"/>
        </w:rPr>
        <w:t>в период с 17 по 21 января 2025 года, в Минэкономики Республики Мордовия</w:t>
      </w:r>
      <w:r>
        <w:rPr>
          <w:rFonts w:ascii="Times New Roman" w:hAnsi="Times New Roman"/>
          <w:sz w:val="24"/>
        </w:rPr>
        <w:t xml:space="preserve"> была направлена одна заявка на создание бизнес-парка в Республике Мордовия. </w:t>
      </w:r>
    </w:p>
    <w:p w14:paraId="0C000000">
      <w:pPr>
        <w:widowControl w:val="1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итогам заседания рабочей группы, п</w:t>
      </w:r>
      <w:r>
        <w:rPr>
          <w:rFonts w:ascii="Times New Roman" w:hAnsi="Times New Roman"/>
          <w:sz w:val="24"/>
        </w:rPr>
        <w:t>роект «Создание бизнес-парка в г. Саранск», реализуемый ООО «НК-Индустрия» признан соответствующим условиям и требованиям Порядка.</w:t>
      </w:r>
    </w:p>
    <w:p w14:paraId="0D000000">
      <w:pPr>
        <w:widowControl w:val="1"/>
        <w:ind w:firstLine="720"/>
        <w:jc w:val="both"/>
        <w:rPr>
          <w:rFonts w:ascii="Times New Roman" w:hAnsi="Times New Roman"/>
          <w:sz w:val="24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Default Paragraph Font"/>
    <w:link w:val="Style_3_ch"/>
  </w:style>
  <w:style w:styleId="Style_3_ch" w:type="character">
    <w:name w:val="Default Paragraph Font"/>
    <w:link w:val="Style_3"/>
  </w:style>
  <w:style w:styleId="Style_4" w:type="paragraph">
    <w:name w:val="toc 4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2025-01-24T08:44:54Z</dcterms:created>
  <dcterms:modified xsi:type="dcterms:W3CDTF">2025-01-24T12:11:54Z</dcterms:modified>
</cp:coreProperties>
</file>